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52D" w:rsidRPr="004900A6" w:rsidRDefault="004B55DC" w:rsidP="00A112E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>Отчет</w:t>
      </w:r>
      <w:r w:rsidR="008B5A0A" w:rsidRPr="004900A6">
        <w:rPr>
          <w:rFonts w:ascii="Times New Roman" w:hAnsi="Times New Roman" w:cs="Times New Roman"/>
          <w:b/>
          <w:sz w:val="27"/>
          <w:szCs w:val="27"/>
        </w:rPr>
        <w:t xml:space="preserve"> о результатах</w:t>
      </w:r>
      <w:r w:rsidR="00162DD9" w:rsidRPr="004900A6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="008B5A0A" w:rsidRPr="004900A6">
        <w:rPr>
          <w:rFonts w:ascii="Times New Roman" w:hAnsi="Times New Roman" w:cs="Times New Roman"/>
          <w:b/>
          <w:sz w:val="27"/>
          <w:szCs w:val="27"/>
        </w:rPr>
        <w:t>оценки</w:t>
      </w:r>
      <w:r w:rsidR="00FB2204" w:rsidRPr="004900A6">
        <w:rPr>
          <w:rFonts w:ascii="Times New Roman" w:hAnsi="Times New Roman" w:cs="Times New Roman"/>
          <w:b/>
          <w:sz w:val="27"/>
          <w:szCs w:val="27"/>
        </w:rPr>
        <w:t xml:space="preserve"> качества финансового менеджмента </w:t>
      </w:r>
      <w:r w:rsidR="008B5A0A" w:rsidRPr="004900A6">
        <w:rPr>
          <w:rFonts w:ascii="Times New Roman" w:hAnsi="Times New Roman" w:cs="Times New Roman"/>
          <w:b/>
          <w:sz w:val="27"/>
          <w:szCs w:val="27"/>
        </w:rPr>
        <w:t>главных ра</w:t>
      </w:r>
      <w:r w:rsidR="00162DD9" w:rsidRPr="004900A6">
        <w:rPr>
          <w:rFonts w:ascii="Times New Roman" w:hAnsi="Times New Roman" w:cs="Times New Roman"/>
          <w:b/>
          <w:sz w:val="27"/>
          <w:szCs w:val="27"/>
        </w:rPr>
        <w:t>спорядителей бюджетных средств</w:t>
      </w:r>
      <w:proofErr w:type="gramEnd"/>
      <w:r w:rsidR="00162DD9" w:rsidRPr="004900A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B5A0A" w:rsidRPr="004900A6">
        <w:rPr>
          <w:rFonts w:ascii="Times New Roman" w:hAnsi="Times New Roman" w:cs="Times New Roman"/>
          <w:b/>
          <w:sz w:val="27"/>
          <w:szCs w:val="27"/>
        </w:rPr>
        <w:t xml:space="preserve">МО «Мирнинский район» </w:t>
      </w:r>
      <w:r w:rsidR="005F6D8C" w:rsidRPr="004900A6">
        <w:rPr>
          <w:rFonts w:ascii="Times New Roman" w:hAnsi="Times New Roman" w:cs="Times New Roman"/>
          <w:b/>
          <w:sz w:val="27"/>
          <w:szCs w:val="27"/>
        </w:rPr>
        <w:t>Республики Саха (Якутия) за 2018</w:t>
      </w:r>
      <w:r w:rsidR="008B5A0A" w:rsidRPr="004900A6">
        <w:rPr>
          <w:rFonts w:ascii="Times New Roman" w:hAnsi="Times New Roman" w:cs="Times New Roman"/>
          <w:b/>
          <w:sz w:val="27"/>
          <w:szCs w:val="27"/>
        </w:rPr>
        <w:t xml:space="preserve"> год.</w:t>
      </w:r>
    </w:p>
    <w:p w:rsidR="00CB7D68" w:rsidRPr="004900A6" w:rsidRDefault="00226B2D" w:rsidP="004900A6">
      <w:pPr>
        <w:pStyle w:val="a3"/>
        <w:tabs>
          <w:tab w:val="left" w:pos="426"/>
          <w:tab w:val="left" w:pos="993"/>
        </w:tabs>
        <w:spacing w:after="0"/>
        <w:ind w:left="0"/>
        <w:jc w:val="both"/>
        <w:rPr>
          <w:rFonts w:ascii="Times New Roman" w:hAnsi="Times New Roman"/>
          <w:sz w:val="27"/>
          <w:szCs w:val="27"/>
        </w:rPr>
      </w:pPr>
      <w:r w:rsidRPr="004900A6">
        <w:rPr>
          <w:rFonts w:ascii="Times New Roman" w:hAnsi="Times New Roman"/>
          <w:sz w:val="27"/>
          <w:szCs w:val="27"/>
        </w:rPr>
        <w:t xml:space="preserve">      </w:t>
      </w:r>
      <w:r w:rsidR="004900A6">
        <w:rPr>
          <w:rFonts w:ascii="Times New Roman" w:hAnsi="Times New Roman"/>
          <w:sz w:val="27"/>
          <w:szCs w:val="27"/>
        </w:rPr>
        <w:t xml:space="preserve"> </w:t>
      </w:r>
      <w:r w:rsidRPr="004900A6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802838" w:rsidRPr="004900A6">
        <w:rPr>
          <w:rFonts w:ascii="Times New Roman" w:hAnsi="Times New Roman"/>
          <w:sz w:val="27"/>
          <w:szCs w:val="27"/>
        </w:rPr>
        <w:t>О</w:t>
      </w:r>
      <w:r w:rsidR="009C63B8" w:rsidRPr="004900A6">
        <w:rPr>
          <w:rFonts w:ascii="Times New Roman" w:hAnsi="Times New Roman"/>
          <w:sz w:val="27"/>
          <w:szCs w:val="27"/>
        </w:rPr>
        <w:t>ценка качества финансового менеджмента главных распорядителей бюджетных средств проведен</w:t>
      </w:r>
      <w:r w:rsidR="00802838" w:rsidRPr="004900A6">
        <w:rPr>
          <w:rFonts w:ascii="Times New Roman" w:hAnsi="Times New Roman"/>
          <w:sz w:val="27"/>
          <w:szCs w:val="27"/>
        </w:rPr>
        <w:t>а</w:t>
      </w:r>
      <w:r w:rsidR="009C63B8" w:rsidRPr="004900A6">
        <w:rPr>
          <w:rFonts w:ascii="Times New Roman" w:hAnsi="Times New Roman"/>
          <w:sz w:val="27"/>
          <w:szCs w:val="27"/>
        </w:rPr>
        <w:t xml:space="preserve"> в соответствии с </w:t>
      </w:r>
      <w:r w:rsidR="00CB7D68" w:rsidRPr="004900A6">
        <w:rPr>
          <w:rFonts w:ascii="Times New Roman" w:hAnsi="Times New Roman"/>
          <w:sz w:val="27"/>
          <w:szCs w:val="27"/>
        </w:rPr>
        <w:t>Постановлением АМО «Мирнинский район» №</w:t>
      </w:r>
      <w:r w:rsidR="004A6F1C" w:rsidRPr="004900A6">
        <w:rPr>
          <w:rFonts w:ascii="Times New Roman" w:hAnsi="Times New Roman"/>
          <w:sz w:val="27"/>
          <w:szCs w:val="27"/>
        </w:rPr>
        <w:t>0497 от 11.04.2018</w:t>
      </w:r>
      <w:r w:rsidR="00CB7D68" w:rsidRPr="004900A6">
        <w:rPr>
          <w:rFonts w:ascii="Times New Roman" w:hAnsi="Times New Roman"/>
          <w:sz w:val="27"/>
          <w:szCs w:val="27"/>
        </w:rPr>
        <w:t xml:space="preserve"> года</w:t>
      </w:r>
      <w:r w:rsidRPr="004900A6">
        <w:rPr>
          <w:rFonts w:ascii="Times New Roman" w:hAnsi="Times New Roman"/>
          <w:sz w:val="27"/>
          <w:szCs w:val="27"/>
        </w:rPr>
        <w:t xml:space="preserve"> «</w:t>
      </w:r>
      <w:r w:rsidR="004A6F1C" w:rsidRPr="004900A6">
        <w:rPr>
          <w:rFonts w:ascii="Times New Roman" w:hAnsi="Times New Roman"/>
          <w:sz w:val="27"/>
          <w:szCs w:val="27"/>
        </w:rPr>
        <w:t>О внесении изменений и дополнений в постановление Главы района от 29.12.2016 года №1576 «</w:t>
      </w:r>
      <w:r w:rsidR="009C63B8" w:rsidRPr="004900A6">
        <w:rPr>
          <w:rFonts w:ascii="Times New Roman" w:hAnsi="Times New Roman"/>
          <w:sz w:val="27"/>
          <w:szCs w:val="27"/>
        </w:rPr>
        <w:t>Об утверждении порядка проведения оценки качества финансового менеджмента, осуществляемого главными распорядителями</w:t>
      </w:r>
      <w:r w:rsidRPr="004900A6">
        <w:rPr>
          <w:rFonts w:ascii="Times New Roman" w:hAnsi="Times New Roman"/>
          <w:sz w:val="27"/>
          <w:szCs w:val="27"/>
        </w:rPr>
        <w:t xml:space="preserve"> </w:t>
      </w:r>
      <w:r w:rsidR="009C63B8" w:rsidRPr="004900A6">
        <w:rPr>
          <w:rFonts w:ascii="Times New Roman" w:hAnsi="Times New Roman"/>
          <w:sz w:val="27"/>
          <w:szCs w:val="27"/>
        </w:rPr>
        <w:t>бюджетных средств муниципального образования</w:t>
      </w:r>
      <w:r w:rsidRPr="004900A6">
        <w:rPr>
          <w:rFonts w:ascii="Times New Roman" w:hAnsi="Times New Roman"/>
          <w:sz w:val="27"/>
          <w:szCs w:val="27"/>
        </w:rPr>
        <w:t xml:space="preserve"> </w:t>
      </w:r>
      <w:r w:rsidR="009C63B8" w:rsidRPr="004900A6">
        <w:rPr>
          <w:rFonts w:ascii="Times New Roman" w:hAnsi="Times New Roman"/>
          <w:sz w:val="27"/>
          <w:szCs w:val="27"/>
        </w:rPr>
        <w:t>«Мирнинский район» Республики Саха (Якутия)</w:t>
      </w:r>
      <w:r w:rsidRPr="004900A6">
        <w:rPr>
          <w:rFonts w:ascii="Times New Roman" w:hAnsi="Times New Roman"/>
          <w:sz w:val="27"/>
          <w:szCs w:val="27"/>
        </w:rPr>
        <w:t>»</w:t>
      </w:r>
      <w:r w:rsidR="008B5A0A" w:rsidRPr="004900A6">
        <w:rPr>
          <w:rFonts w:ascii="Times New Roman" w:hAnsi="Times New Roman"/>
          <w:sz w:val="27"/>
          <w:szCs w:val="27"/>
        </w:rPr>
        <w:t>.</w:t>
      </w:r>
      <w:proofErr w:type="gramEnd"/>
    </w:p>
    <w:p w:rsidR="004A47A1" w:rsidRPr="004900A6" w:rsidRDefault="00AB41B8" w:rsidP="004900A6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 xml:space="preserve">    </w:t>
      </w:r>
      <w:r w:rsidR="004900A6">
        <w:rPr>
          <w:rFonts w:ascii="Times New Roman" w:hAnsi="Times New Roman" w:cs="Times New Roman"/>
          <w:sz w:val="27"/>
          <w:szCs w:val="27"/>
        </w:rPr>
        <w:t xml:space="preserve">  </w:t>
      </w:r>
      <w:r w:rsidRPr="004900A6">
        <w:rPr>
          <w:rFonts w:ascii="Times New Roman" w:hAnsi="Times New Roman" w:cs="Times New Roman"/>
          <w:sz w:val="27"/>
          <w:szCs w:val="27"/>
        </w:rPr>
        <w:t xml:space="preserve"> </w:t>
      </w:r>
      <w:r w:rsidR="004A47A1" w:rsidRPr="004900A6">
        <w:rPr>
          <w:rFonts w:ascii="Times New Roman" w:hAnsi="Times New Roman" w:cs="Times New Roman"/>
          <w:sz w:val="27"/>
          <w:szCs w:val="27"/>
        </w:rPr>
        <w:t xml:space="preserve">Оценка </w:t>
      </w:r>
      <w:r w:rsidR="00802838" w:rsidRPr="004900A6">
        <w:rPr>
          <w:rFonts w:ascii="Times New Roman" w:hAnsi="Times New Roman" w:cs="Times New Roman"/>
          <w:sz w:val="27"/>
          <w:szCs w:val="27"/>
        </w:rPr>
        <w:t>осуществлена</w:t>
      </w:r>
      <w:r w:rsidR="004A47A1" w:rsidRPr="004900A6">
        <w:rPr>
          <w:rFonts w:ascii="Times New Roman" w:hAnsi="Times New Roman" w:cs="Times New Roman"/>
          <w:sz w:val="27"/>
          <w:szCs w:val="27"/>
        </w:rPr>
        <w:t xml:space="preserve"> по следующим направлениям:</w:t>
      </w:r>
    </w:p>
    <w:p w:rsidR="004A47A1" w:rsidRPr="004900A6" w:rsidRDefault="004A47A1" w:rsidP="00A112E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>- правовое регулирование осуществления бюджетного процесса;</w:t>
      </w:r>
    </w:p>
    <w:p w:rsidR="004A47A1" w:rsidRPr="004900A6" w:rsidRDefault="004A47A1" w:rsidP="00802838">
      <w:pPr>
        <w:tabs>
          <w:tab w:val="left" w:pos="142"/>
          <w:tab w:val="left" w:pos="284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>-</w:t>
      </w:r>
      <w:r w:rsidR="00802838" w:rsidRPr="004900A6">
        <w:rPr>
          <w:rFonts w:ascii="Times New Roman" w:hAnsi="Times New Roman" w:cs="Times New Roman"/>
          <w:sz w:val="27"/>
          <w:szCs w:val="27"/>
        </w:rPr>
        <w:t xml:space="preserve"> </w:t>
      </w:r>
      <w:r w:rsidRPr="004900A6">
        <w:rPr>
          <w:rFonts w:ascii="Times New Roman" w:hAnsi="Times New Roman" w:cs="Times New Roman"/>
          <w:sz w:val="27"/>
          <w:szCs w:val="27"/>
        </w:rPr>
        <w:t>финансовое планирование расходов бюджетов;</w:t>
      </w:r>
    </w:p>
    <w:p w:rsidR="004A47A1" w:rsidRPr="004900A6" w:rsidRDefault="004A47A1" w:rsidP="00802838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>- оценка результатов исполнения бюджета в части расходов;</w:t>
      </w:r>
    </w:p>
    <w:p w:rsidR="004A47A1" w:rsidRPr="004900A6" w:rsidRDefault="004A63B1" w:rsidP="00A112E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>-</w:t>
      </w:r>
      <w:r w:rsidR="00802838" w:rsidRPr="004900A6">
        <w:rPr>
          <w:rFonts w:ascii="Times New Roman" w:hAnsi="Times New Roman" w:cs="Times New Roman"/>
          <w:sz w:val="27"/>
          <w:szCs w:val="27"/>
        </w:rPr>
        <w:t xml:space="preserve"> </w:t>
      </w:r>
      <w:r w:rsidR="004A47A1" w:rsidRPr="004900A6">
        <w:rPr>
          <w:rFonts w:ascii="Times New Roman" w:hAnsi="Times New Roman" w:cs="Times New Roman"/>
          <w:sz w:val="27"/>
          <w:szCs w:val="27"/>
        </w:rPr>
        <w:t xml:space="preserve">оценка организации </w:t>
      </w:r>
      <w:proofErr w:type="gramStart"/>
      <w:r w:rsidR="004A47A1" w:rsidRPr="004900A6">
        <w:rPr>
          <w:rFonts w:ascii="Times New Roman" w:hAnsi="Times New Roman" w:cs="Times New Roman"/>
          <w:sz w:val="27"/>
          <w:szCs w:val="27"/>
        </w:rPr>
        <w:t>контроля за</w:t>
      </w:r>
      <w:proofErr w:type="gramEnd"/>
      <w:r w:rsidR="004A47A1" w:rsidRPr="004900A6">
        <w:rPr>
          <w:rFonts w:ascii="Times New Roman" w:hAnsi="Times New Roman" w:cs="Times New Roman"/>
          <w:sz w:val="27"/>
          <w:szCs w:val="27"/>
        </w:rPr>
        <w:t xml:space="preserve"> деятельностью подведомственных учреждений;</w:t>
      </w:r>
    </w:p>
    <w:p w:rsidR="004A47A1" w:rsidRPr="004900A6" w:rsidRDefault="004A47A1" w:rsidP="00A112E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>- оценка кадрового потенциала финансово-экономического подразделения.</w:t>
      </w:r>
    </w:p>
    <w:p w:rsidR="00DE3135" w:rsidRPr="004900A6" w:rsidRDefault="004A47A1" w:rsidP="0080283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 xml:space="preserve">      </w:t>
      </w:r>
      <w:r w:rsidR="00802838" w:rsidRPr="004900A6">
        <w:rPr>
          <w:rFonts w:ascii="Times New Roman" w:hAnsi="Times New Roman" w:cs="Times New Roman"/>
          <w:sz w:val="27"/>
          <w:szCs w:val="27"/>
        </w:rPr>
        <w:t xml:space="preserve"> </w:t>
      </w:r>
      <w:r w:rsidRPr="004900A6">
        <w:rPr>
          <w:rFonts w:ascii="Times New Roman" w:hAnsi="Times New Roman" w:cs="Times New Roman"/>
          <w:sz w:val="27"/>
          <w:szCs w:val="27"/>
        </w:rPr>
        <w:t xml:space="preserve">Оценка </w:t>
      </w:r>
      <w:r w:rsidR="00232142" w:rsidRPr="004900A6">
        <w:rPr>
          <w:rFonts w:ascii="Times New Roman" w:hAnsi="Times New Roman" w:cs="Times New Roman"/>
          <w:sz w:val="27"/>
          <w:szCs w:val="27"/>
        </w:rPr>
        <w:t xml:space="preserve">качества финансового менеджмента </w:t>
      </w:r>
      <w:r w:rsidRPr="004900A6">
        <w:rPr>
          <w:rFonts w:ascii="Times New Roman" w:hAnsi="Times New Roman" w:cs="Times New Roman"/>
          <w:sz w:val="27"/>
          <w:szCs w:val="27"/>
        </w:rPr>
        <w:t xml:space="preserve">проведена по </w:t>
      </w:r>
      <w:r w:rsidR="00802838" w:rsidRPr="004900A6">
        <w:rPr>
          <w:rFonts w:ascii="Times New Roman" w:hAnsi="Times New Roman" w:cs="Times New Roman"/>
          <w:sz w:val="27"/>
          <w:szCs w:val="27"/>
        </w:rPr>
        <w:t xml:space="preserve">главным распорядителям бюджетных средств </w:t>
      </w:r>
      <w:r w:rsidRPr="004900A6">
        <w:rPr>
          <w:rFonts w:ascii="Times New Roman" w:hAnsi="Times New Roman" w:cs="Times New Roman"/>
          <w:sz w:val="27"/>
          <w:szCs w:val="27"/>
        </w:rPr>
        <w:t>- МКУ «Мирнинское районное образование»</w:t>
      </w:r>
      <w:r w:rsidR="004C72E3" w:rsidRPr="004900A6">
        <w:rPr>
          <w:rFonts w:ascii="Times New Roman" w:hAnsi="Times New Roman" w:cs="Times New Roman"/>
          <w:sz w:val="27"/>
          <w:szCs w:val="27"/>
        </w:rPr>
        <w:t xml:space="preserve">, </w:t>
      </w:r>
      <w:r w:rsidRPr="004900A6">
        <w:rPr>
          <w:rFonts w:ascii="Times New Roman" w:hAnsi="Times New Roman" w:cs="Times New Roman"/>
          <w:sz w:val="27"/>
          <w:szCs w:val="27"/>
        </w:rPr>
        <w:t>МКУ «Межпоселенческое управление культуры»</w:t>
      </w:r>
      <w:r w:rsidR="008B2745" w:rsidRPr="004900A6">
        <w:rPr>
          <w:rFonts w:ascii="Times New Roman" w:hAnsi="Times New Roman" w:cs="Times New Roman"/>
          <w:sz w:val="27"/>
          <w:szCs w:val="27"/>
        </w:rPr>
        <w:t xml:space="preserve"> </w:t>
      </w:r>
      <w:r w:rsidR="004C72E3" w:rsidRPr="004900A6">
        <w:rPr>
          <w:rFonts w:ascii="Times New Roman" w:hAnsi="Times New Roman" w:cs="Times New Roman"/>
          <w:sz w:val="27"/>
          <w:szCs w:val="27"/>
        </w:rPr>
        <w:t xml:space="preserve">и </w:t>
      </w:r>
      <w:r w:rsidR="00DE3135" w:rsidRPr="004900A6">
        <w:rPr>
          <w:rFonts w:ascii="Times New Roman" w:hAnsi="Times New Roman" w:cs="Times New Roman"/>
          <w:sz w:val="27"/>
          <w:szCs w:val="27"/>
        </w:rPr>
        <w:t>подведомственным им учреждениям.</w:t>
      </w:r>
    </w:p>
    <w:p w:rsidR="00DE3135" w:rsidRPr="004900A6" w:rsidRDefault="00DE3135" w:rsidP="00DE3135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>Сводная итоговая оценка главных распорядителей бюджетных средств по качеству финансового менеджмента МО «Мирнинский район» Республики Саха (Як</w:t>
      </w:r>
      <w:r w:rsidR="005F6D8C" w:rsidRPr="004900A6">
        <w:rPr>
          <w:rFonts w:ascii="Times New Roman" w:hAnsi="Times New Roman" w:cs="Times New Roman"/>
          <w:b/>
          <w:sz w:val="27"/>
          <w:szCs w:val="27"/>
        </w:rPr>
        <w:t>утия) за 2018</w:t>
      </w:r>
      <w:r w:rsidRPr="004900A6">
        <w:rPr>
          <w:rFonts w:ascii="Times New Roman" w:hAnsi="Times New Roman" w:cs="Times New Roman"/>
          <w:b/>
          <w:sz w:val="27"/>
          <w:szCs w:val="27"/>
        </w:rPr>
        <w:t xml:space="preserve"> год.</w:t>
      </w:r>
    </w:p>
    <w:tbl>
      <w:tblPr>
        <w:tblW w:w="1134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3"/>
        <w:gridCol w:w="1558"/>
        <w:gridCol w:w="1134"/>
        <w:gridCol w:w="1702"/>
        <w:gridCol w:w="1134"/>
      </w:tblGrid>
      <w:tr w:rsidR="00A112ED" w:rsidRPr="004900A6" w:rsidTr="00456188">
        <w:trPr>
          <w:trHeight w:val="7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Наименование блока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Вес группы в оценке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МКУ "Мирнинское районное управление образования"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МКУ "Межпоселенческое управление культуры"</w:t>
            </w:r>
          </w:p>
        </w:tc>
      </w:tr>
      <w:tr w:rsidR="00A112ED" w:rsidRPr="004900A6" w:rsidTr="00456188">
        <w:trPr>
          <w:trHeight w:val="58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оценка качества по блоку (Е итог)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балл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оценка качества по блоку (Е итог)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балл</w:t>
            </w:r>
          </w:p>
        </w:tc>
      </w:tr>
      <w:tr w:rsidR="00A112ED" w:rsidRPr="004900A6" w:rsidTr="00E6638C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Правовое регулирование осуществления бюджетного процесса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</w:t>
            </w:r>
          </w:p>
        </w:tc>
      </w:tr>
      <w:tr w:rsidR="00A112ED" w:rsidRPr="004900A6" w:rsidTr="00E6638C">
        <w:trPr>
          <w:trHeight w:val="3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FB0C7E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Финансовое планирование расходов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624D20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</w:t>
            </w:r>
            <w:r w:rsidR="00624D20"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15</w:t>
            </w:r>
          </w:p>
        </w:tc>
      </w:tr>
      <w:tr w:rsidR="00A112ED" w:rsidRPr="004900A6" w:rsidTr="00E6638C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FB0C7E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Оценка результатов исполнения бюджета в части расходов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20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F37184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5A7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</w:t>
            </w:r>
            <w:r w:rsidR="005A7A25"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624D20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6</w:t>
            </w:r>
            <w:r w:rsidR="004B55DC"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3</w:t>
            </w:r>
            <w:r w:rsidR="00E6638C"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</w:t>
            </w:r>
          </w:p>
        </w:tc>
      </w:tr>
      <w:tr w:rsidR="00A112ED" w:rsidRPr="004900A6" w:rsidTr="00E6638C">
        <w:trPr>
          <w:trHeight w:val="5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FB0C7E" w:rsidP="00FB0C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Оценка организации </w:t>
            </w:r>
            <w:proofErr w:type="gramStart"/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контроля за</w:t>
            </w:r>
            <w:proofErr w:type="gramEnd"/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 xml:space="preserve"> деятельностью подведомственных учреждений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4B55D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11</w:t>
            </w:r>
          </w:p>
        </w:tc>
      </w:tr>
      <w:tr w:rsidR="00A112ED" w:rsidRPr="004900A6" w:rsidTr="00E6638C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FB0C7E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Оценка кадрового потенциала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E6638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4B55D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12ED" w:rsidRPr="004900A6" w:rsidRDefault="005A7A25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ru-RU"/>
              </w:rPr>
              <w:t>10</w:t>
            </w:r>
          </w:p>
        </w:tc>
      </w:tr>
      <w:tr w:rsidR="00A112ED" w:rsidRPr="004900A6" w:rsidTr="00456188">
        <w:trPr>
          <w:trHeight w:val="3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013335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Суммарная оценка</w:t>
            </w:r>
            <w:r w:rsidR="00A112ED"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624D20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E6638C" w:rsidP="00624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</w:t>
            </w:r>
            <w:r w:rsidR="00624D20"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4B55D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4B55D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88</w:t>
            </w:r>
          </w:p>
        </w:tc>
      </w:tr>
      <w:tr w:rsidR="00A112ED" w:rsidRPr="004900A6" w:rsidTr="00456188">
        <w:trPr>
          <w:trHeight w:val="6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12ED" w:rsidRPr="004900A6" w:rsidRDefault="00A112ED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ИТОГОВАЯ ОЦЕНКА КАЧЕСТВА (Q)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12ED" w:rsidRPr="004900A6" w:rsidRDefault="00A112ED" w:rsidP="00A1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12ED" w:rsidRPr="004900A6" w:rsidRDefault="00624D20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0,85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12ED" w:rsidRPr="004900A6" w:rsidRDefault="004B55DC" w:rsidP="00A1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0,74</w:t>
            </w:r>
          </w:p>
        </w:tc>
      </w:tr>
    </w:tbl>
    <w:p w:rsidR="005B5164" w:rsidRPr="004900A6" w:rsidRDefault="005B5164" w:rsidP="00456188">
      <w:pPr>
        <w:tabs>
          <w:tab w:val="left" w:pos="851"/>
        </w:tabs>
        <w:spacing w:after="20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4900A6">
        <w:rPr>
          <w:rFonts w:ascii="Times New Roman" w:eastAsia="Times New Roman" w:hAnsi="Times New Roman" w:cs="Times New Roman"/>
          <w:b/>
          <w:sz w:val="27"/>
          <w:szCs w:val="27"/>
        </w:rPr>
        <w:lastRenderedPageBreak/>
        <w:t>Сводный рейтинг</w:t>
      </w:r>
      <w:r w:rsidR="00456188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4900A6">
        <w:rPr>
          <w:rFonts w:ascii="Times New Roman" w:eastAsia="Times New Roman" w:hAnsi="Times New Roman" w:cs="Times New Roman"/>
          <w:b/>
          <w:sz w:val="27"/>
          <w:szCs w:val="27"/>
        </w:rPr>
        <w:t>главных  распорядителей бюджетных средств</w:t>
      </w:r>
      <w:r w:rsidR="00456188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4900A6">
        <w:rPr>
          <w:rFonts w:ascii="Times New Roman" w:eastAsia="Times New Roman" w:hAnsi="Times New Roman" w:cs="Times New Roman"/>
          <w:b/>
          <w:sz w:val="27"/>
          <w:szCs w:val="27"/>
        </w:rPr>
        <w:t>по  качеству финансового</w:t>
      </w:r>
      <w:r w:rsidR="00456188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4900A6">
        <w:rPr>
          <w:rFonts w:ascii="Times New Roman" w:eastAsia="Times New Roman" w:hAnsi="Times New Roman" w:cs="Times New Roman"/>
          <w:b/>
          <w:sz w:val="27"/>
          <w:szCs w:val="27"/>
        </w:rPr>
        <w:t>менеджмента</w:t>
      </w:r>
      <w:r w:rsidR="00456188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</w:t>
      </w:r>
      <w:r w:rsidRPr="004900A6">
        <w:rPr>
          <w:rFonts w:ascii="Times New Roman" w:eastAsia="Times New Roman" w:hAnsi="Times New Roman" w:cs="Times New Roman"/>
          <w:b/>
          <w:sz w:val="27"/>
          <w:szCs w:val="27"/>
        </w:rPr>
        <w:t>МО «Мирнинский район» Республики Саха (Якутия)</w:t>
      </w:r>
      <w:r w:rsidR="00624D20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за 2018</w:t>
      </w:r>
      <w:r w:rsidR="00456188" w:rsidRPr="004900A6">
        <w:rPr>
          <w:rFonts w:ascii="Times New Roman" w:eastAsia="Times New Roman" w:hAnsi="Times New Roman" w:cs="Times New Roman"/>
          <w:b/>
          <w:sz w:val="27"/>
          <w:szCs w:val="27"/>
        </w:rPr>
        <w:t xml:space="preserve"> год</w:t>
      </w:r>
    </w:p>
    <w:tbl>
      <w:tblPr>
        <w:tblpPr w:leftFromText="180" w:rightFromText="180" w:vertAnchor="text" w:horzAnchor="margin" w:tblpXSpec="center" w:tblpY="158"/>
        <w:tblW w:w="10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84"/>
        <w:gridCol w:w="4252"/>
        <w:gridCol w:w="1702"/>
        <w:gridCol w:w="1894"/>
        <w:gridCol w:w="1842"/>
      </w:tblGrid>
      <w:tr w:rsidR="005B5164" w:rsidRPr="004900A6" w:rsidTr="003F3153">
        <w:trPr>
          <w:trHeight w:val="1821"/>
        </w:trPr>
        <w:tc>
          <w:tcPr>
            <w:tcW w:w="78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  <w:p w:rsidR="005B5164" w:rsidRPr="004900A6" w:rsidRDefault="005B5164" w:rsidP="00232142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N</w:t>
            </w: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25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Наименование ГРБС</w:t>
            </w:r>
          </w:p>
        </w:tc>
        <w:tc>
          <w:tcPr>
            <w:tcW w:w="170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Рейтинговая оценка (</w:t>
            </w: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val="en-US" w:eastAsia="ru-RU"/>
              </w:rPr>
              <w:t>R)</w:t>
            </w:r>
          </w:p>
        </w:tc>
        <w:tc>
          <w:tcPr>
            <w:tcW w:w="189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232142" w:rsidRPr="004900A6" w:rsidRDefault="005B5164" w:rsidP="00232142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Суммарная оценка качества финансового менеджмента (КФМ)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Максимальная оценка качества финансового менеджмента (МАХ)</w:t>
            </w:r>
          </w:p>
        </w:tc>
      </w:tr>
      <w:tr w:rsidR="005B5164" w:rsidRPr="004900A6" w:rsidTr="003F3153">
        <w:trPr>
          <w:trHeight w:val="163"/>
        </w:trPr>
        <w:tc>
          <w:tcPr>
            <w:tcW w:w="78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163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425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163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163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1894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163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5164" w:rsidRPr="004900A6" w:rsidRDefault="005B5164" w:rsidP="005B5164">
            <w:pPr>
              <w:overflowPunct w:val="0"/>
              <w:autoSpaceDE w:val="0"/>
              <w:autoSpaceDN w:val="0"/>
              <w:spacing w:after="0" w:line="163" w:lineRule="atLeast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F37184" w:rsidRPr="004900A6" w:rsidTr="00E6638C">
        <w:trPr>
          <w:trHeight w:val="606"/>
        </w:trPr>
        <w:tc>
          <w:tcPr>
            <w:tcW w:w="78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425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МКУ "Мирнинское районное управление образования"</w:t>
            </w:r>
          </w:p>
        </w:tc>
        <w:tc>
          <w:tcPr>
            <w:tcW w:w="170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624D20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0,85</w:t>
            </w:r>
          </w:p>
        </w:tc>
        <w:tc>
          <w:tcPr>
            <w:tcW w:w="189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624D20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99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</w:t>
            </w:r>
          </w:p>
        </w:tc>
      </w:tr>
      <w:tr w:rsidR="00F37184" w:rsidRPr="004900A6" w:rsidTr="00E6638C">
        <w:trPr>
          <w:trHeight w:val="606"/>
        </w:trPr>
        <w:tc>
          <w:tcPr>
            <w:tcW w:w="78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425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МКУ "Межпоселенческое управление культуры"</w:t>
            </w:r>
          </w:p>
        </w:tc>
        <w:tc>
          <w:tcPr>
            <w:tcW w:w="170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4B55DC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0,74</w:t>
            </w:r>
          </w:p>
        </w:tc>
        <w:tc>
          <w:tcPr>
            <w:tcW w:w="189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4B55DC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88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115</w:t>
            </w:r>
          </w:p>
        </w:tc>
      </w:tr>
      <w:tr w:rsidR="00F37184" w:rsidRPr="004900A6" w:rsidTr="00F37184">
        <w:trPr>
          <w:trHeight w:val="309"/>
        </w:trPr>
        <w:tc>
          <w:tcPr>
            <w:tcW w:w="503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Оценка среднего уровня качества финансового менеджмента ГРБС</w:t>
            </w:r>
            <w:bookmarkStart w:id="0" w:name="_GoBack"/>
            <w:bookmarkEnd w:id="0"/>
          </w:p>
        </w:tc>
        <w:tc>
          <w:tcPr>
            <w:tcW w:w="170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5A7A25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0,</w:t>
            </w:r>
            <w:r w:rsidR="004B55DC" w:rsidRPr="004900A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80</w:t>
            </w:r>
          </w:p>
        </w:tc>
        <w:tc>
          <w:tcPr>
            <w:tcW w:w="189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Х</w:t>
            </w:r>
          </w:p>
        </w:tc>
        <w:tc>
          <w:tcPr>
            <w:tcW w:w="184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37184" w:rsidRPr="004900A6" w:rsidRDefault="00F37184" w:rsidP="00F37184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4900A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Х</w:t>
            </w:r>
          </w:p>
        </w:tc>
      </w:tr>
    </w:tbl>
    <w:p w:rsidR="00802838" w:rsidRPr="004900A6" w:rsidRDefault="00802838" w:rsidP="00802838">
      <w:pPr>
        <w:spacing w:after="20"/>
        <w:rPr>
          <w:rFonts w:ascii="Times New Roman" w:hAnsi="Times New Roman" w:cs="Times New Roman"/>
          <w:sz w:val="27"/>
          <w:szCs w:val="27"/>
        </w:rPr>
      </w:pPr>
    </w:p>
    <w:p w:rsidR="004B55DC" w:rsidRPr="004900A6" w:rsidRDefault="004B55DC" w:rsidP="00802838">
      <w:pPr>
        <w:spacing w:after="20"/>
        <w:rPr>
          <w:rFonts w:ascii="Times New Roman" w:hAnsi="Times New Roman" w:cs="Times New Roman"/>
          <w:sz w:val="27"/>
          <w:szCs w:val="27"/>
        </w:rPr>
      </w:pPr>
    </w:p>
    <w:p w:rsidR="00AB41B8" w:rsidRPr="004900A6" w:rsidRDefault="00AB41B8" w:rsidP="004B55DC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4900A6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B55DC" w:rsidRPr="004900A6" w:rsidRDefault="004B55DC" w:rsidP="004B55DC">
      <w:pPr>
        <w:spacing w:after="20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 xml:space="preserve">Заместитель главы Администрации </w:t>
      </w:r>
    </w:p>
    <w:p w:rsidR="004B55DC" w:rsidRPr="004900A6" w:rsidRDefault="004B55DC" w:rsidP="004B55DC">
      <w:pPr>
        <w:spacing w:after="20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>района по экономике и финансам,</w:t>
      </w:r>
    </w:p>
    <w:p w:rsidR="004B55DC" w:rsidRPr="004900A6" w:rsidRDefault="004B55DC" w:rsidP="004B55DC">
      <w:pPr>
        <w:spacing w:after="20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>председатель комиссии по оценке</w:t>
      </w:r>
    </w:p>
    <w:p w:rsidR="004B55DC" w:rsidRPr="004900A6" w:rsidRDefault="004B55DC" w:rsidP="004B55DC">
      <w:pPr>
        <w:spacing w:after="20"/>
        <w:rPr>
          <w:rFonts w:ascii="Times New Roman" w:hAnsi="Times New Roman" w:cs="Times New Roman"/>
          <w:b/>
          <w:sz w:val="27"/>
          <w:szCs w:val="27"/>
        </w:rPr>
      </w:pPr>
      <w:r w:rsidRPr="004900A6">
        <w:rPr>
          <w:rFonts w:ascii="Times New Roman" w:hAnsi="Times New Roman" w:cs="Times New Roman"/>
          <w:b/>
          <w:sz w:val="27"/>
          <w:szCs w:val="27"/>
        </w:rPr>
        <w:t xml:space="preserve">качества финансового менеджмента          </w:t>
      </w:r>
      <w:r w:rsidR="004900A6">
        <w:rPr>
          <w:rFonts w:ascii="Times New Roman" w:hAnsi="Times New Roman" w:cs="Times New Roman"/>
          <w:b/>
          <w:sz w:val="27"/>
          <w:szCs w:val="27"/>
        </w:rPr>
        <w:t xml:space="preserve">                            </w:t>
      </w:r>
      <w:r w:rsidRPr="004900A6">
        <w:rPr>
          <w:rFonts w:ascii="Times New Roman" w:hAnsi="Times New Roman" w:cs="Times New Roman"/>
          <w:b/>
          <w:sz w:val="27"/>
          <w:szCs w:val="27"/>
        </w:rPr>
        <w:t xml:space="preserve">                 Башарин Г.К.</w:t>
      </w:r>
    </w:p>
    <w:p w:rsidR="004B55DC" w:rsidRPr="004900A6" w:rsidRDefault="004B55DC" w:rsidP="004B55DC">
      <w:pPr>
        <w:spacing w:after="20"/>
        <w:rPr>
          <w:rFonts w:ascii="Times New Roman" w:hAnsi="Times New Roman" w:cs="Times New Roman"/>
          <w:b/>
          <w:sz w:val="27"/>
          <w:szCs w:val="27"/>
        </w:rPr>
      </w:pPr>
    </w:p>
    <w:p w:rsidR="00456188" w:rsidRPr="004900A6" w:rsidRDefault="00456188" w:rsidP="00802838">
      <w:pPr>
        <w:spacing w:after="20"/>
        <w:rPr>
          <w:rFonts w:ascii="Times New Roman" w:hAnsi="Times New Roman" w:cs="Times New Roman"/>
          <w:sz w:val="27"/>
          <w:szCs w:val="27"/>
        </w:rPr>
      </w:pPr>
    </w:p>
    <w:p w:rsidR="00802838" w:rsidRPr="004900A6" w:rsidRDefault="00802838" w:rsidP="00802838">
      <w:pPr>
        <w:spacing w:after="20"/>
        <w:rPr>
          <w:rFonts w:ascii="Times New Roman" w:hAnsi="Times New Roman" w:cs="Times New Roman"/>
          <w:sz w:val="27"/>
          <w:szCs w:val="27"/>
        </w:rPr>
      </w:pPr>
    </w:p>
    <w:p w:rsidR="00BE3B60" w:rsidRPr="004900A6" w:rsidRDefault="00BE3B60" w:rsidP="005B5164">
      <w:pPr>
        <w:spacing w:after="20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:rsidR="00BE3B60" w:rsidRPr="004900A6" w:rsidRDefault="00BE3B60" w:rsidP="00802838">
      <w:pPr>
        <w:spacing w:after="20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:rsidR="00BE3B60" w:rsidRPr="004900A6" w:rsidRDefault="00BE3B60" w:rsidP="005B5164">
      <w:pPr>
        <w:spacing w:after="20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:rsidR="004C72E3" w:rsidRPr="004900A6" w:rsidRDefault="004C72E3" w:rsidP="005B5164">
      <w:pPr>
        <w:spacing w:after="20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sectPr w:rsidR="004C72E3" w:rsidRPr="004900A6" w:rsidSect="004900A6">
      <w:pgSz w:w="11906" w:h="16838"/>
      <w:pgMar w:top="851" w:right="850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976C4"/>
    <w:multiLevelType w:val="multilevel"/>
    <w:tmpl w:val="C2E453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">
    <w:nsid w:val="4DB31137"/>
    <w:multiLevelType w:val="hybridMultilevel"/>
    <w:tmpl w:val="D4427696"/>
    <w:lvl w:ilvl="0" w:tplc="F6FE188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3F3BBF"/>
    <w:multiLevelType w:val="hybridMultilevel"/>
    <w:tmpl w:val="08483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C"/>
    <w:rsid w:val="00007C4C"/>
    <w:rsid w:val="00013335"/>
    <w:rsid w:val="00030125"/>
    <w:rsid w:val="0003724F"/>
    <w:rsid w:val="000454D2"/>
    <w:rsid w:val="00045961"/>
    <w:rsid w:val="00162DD9"/>
    <w:rsid w:val="001A72B4"/>
    <w:rsid w:val="001C50F7"/>
    <w:rsid w:val="002268CB"/>
    <w:rsid w:val="00226B2D"/>
    <w:rsid w:val="00232142"/>
    <w:rsid w:val="00277F61"/>
    <w:rsid w:val="002C5A9A"/>
    <w:rsid w:val="002D44F6"/>
    <w:rsid w:val="00310724"/>
    <w:rsid w:val="0031711B"/>
    <w:rsid w:val="003F3153"/>
    <w:rsid w:val="00405170"/>
    <w:rsid w:val="00456188"/>
    <w:rsid w:val="004900A6"/>
    <w:rsid w:val="004945C5"/>
    <w:rsid w:val="004A47A1"/>
    <w:rsid w:val="004A63B1"/>
    <w:rsid w:val="004A6F1C"/>
    <w:rsid w:val="004B55DC"/>
    <w:rsid w:val="004C72E3"/>
    <w:rsid w:val="004F71B2"/>
    <w:rsid w:val="00512827"/>
    <w:rsid w:val="00537B4C"/>
    <w:rsid w:val="00560913"/>
    <w:rsid w:val="005A7A25"/>
    <w:rsid w:val="005B5164"/>
    <w:rsid w:val="005D50BC"/>
    <w:rsid w:val="005F6D8C"/>
    <w:rsid w:val="0061675F"/>
    <w:rsid w:val="00624D20"/>
    <w:rsid w:val="006441CC"/>
    <w:rsid w:val="006505D2"/>
    <w:rsid w:val="006A18B8"/>
    <w:rsid w:val="006E53E8"/>
    <w:rsid w:val="006F78D6"/>
    <w:rsid w:val="00733880"/>
    <w:rsid w:val="00760D5F"/>
    <w:rsid w:val="00802838"/>
    <w:rsid w:val="00825D29"/>
    <w:rsid w:val="0088190B"/>
    <w:rsid w:val="008B2745"/>
    <w:rsid w:val="008B5A0A"/>
    <w:rsid w:val="00922F3F"/>
    <w:rsid w:val="00942AD5"/>
    <w:rsid w:val="0096723F"/>
    <w:rsid w:val="009768A8"/>
    <w:rsid w:val="0099152D"/>
    <w:rsid w:val="009C63B8"/>
    <w:rsid w:val="00A112ED"/>
    <w:rsid w:val="00A60D6A"/>
    <w:rsid w:val="00A6581A"/>
    <w:rsid w:val="00A67502"/>
    <w:rsid w:val="00A71EC1"/>
    <w:rsid w:val="00A90CFA"/>
    <w:rsid w:val="00AB41B8"/>
    <w:rsid w:val="00B1625D"/>
    <w:rsid w:val="00B605F9"/>
    <w:rsid w:val="00BC61AD"/>
    <w:rsid w:val="00BE3B60"/>
    <w:rsid w:val="00C40F13"/>
    <w:rsid w:val="00C9238A"/>
    <w:rsid w:val="00CB7D68"/>
    <w:rsid w:val="00D122C1"/>
    <w:rsid w:val="00D16E42"/>
    <w:rsid w:val="00D623B9"/>
    <w:rsid w:val="00D670F4"/>
    <w:rsid w:val="00DB7451"/>
    <w:rsid w:val="00DE3135"/>
    <w:rsid w:val="00E236BF"/>
    <w:rsid w:val="00E62293"/>
    <w:rsid w:val="00E6638C"/>
    <w:rsid w:val="00E77D66"/>
    <w:rsid w:val="00E97A23"/>
    <w:rsid w:val="00EA04D9"/>
    <w:rsid w:val="00F02DBC"/>
    <w:rsid w:val="00F34ABB"/>
    <w:rsid w:val="00F37184"/>
    <w:rsid w:val="00F54235"/>
    <w:rsid w:val="00F804B4"/>
    <w:rsid w:val="00FB0C7E"/>
    <w:rsid w:val="00FB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B8"/>
  </w:style>
  <w:style w:type="paragraph" w:styleId="1">
    <w:name w:val="heading 1"/>
    <w:basedOn w:val="a"/>
    <w:next w:val="a"/>
    <w:link w:val="10"/>
    <w:uiPriority w:val="9"/>
    <w:qFormat/>
    <w:rsid w:val="00802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7D6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80283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1B8"/>
  </w:style>
  <w:style w:type="paragraph" w:styleId="1">
    <w:name w:val="heading 1"/>
    <w:basedOn w:val="a"/>
    <w:next w:val="a"/>
    <w:link w:val="10"/>
    <w:uiPriority w:val="9"/>
    <w:qFormat/>
    <w:rsid w:val="00802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7D6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80283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8028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2019-04-18T00:29:00Z</cp:lastPrinted>
  <dcterms:created xsi:type="dcterms:W3CDTF">2017-04-04T01:23:00Z</dcterms:created>
  <dcterms:modified xsi:type="dcterms:W3CDTF">2019-04-18T00:35:00Z</dcterms:modified>
</cp:coreProperties>
</file>