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F8652F" w:rsidTr="00F8652F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652F" w:rsidRDefault="00F8652F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Российская Федерация</w:t>
            </w:r>
          </w:p>
          <w:p w:rsidR="00F8652F" w:rsidRDefault="00F8652F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Республика Саха (Якутия)</w:t>
            </w:r>
          </w:p>
          <w:p w:rsidR="00F8652F" w:rsidRDefault="00F8652F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Мирнинский</w:t>
            </w:r>
            <w:proofErr w:type="spellEnd"/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 xml:space="preserve"> район</w:t>
            </w:r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F8652F" w:rsidRDefault="00F8652F">
            <w:pPr>
              <w:keepNext/>
              <w:spacing w:line="276" w:lineRule="auto"/>
              <w:jc w:val="center"/>
              <w:outlineLvl w:val="2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АДМИНИСТРАЦИЯ</w:t>
            </w:r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22"/>
                <w:szCs w:val="20"/>
                <w:lang w:eastAsia="en-US"/>
              </w:rPr>
            </w:pPr>
            <w:r>
              <w:rPr>
                <w:b/>
                <w:spacing w:val="0"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F8652F" w:rsidRDefault="00F8652F">
            <w:pPr>
              <w:spacing w:line="276" w:lineRule="auto"/>
              <w:jc w:val="center"/>
              <w:rPr>
                <w:rFonts w:ascii="Arial" w:hAnsi="Arial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52F" w:rsidRDefault="00F8652F">
            <w:pPr>
              <w:spacing w:line="276" w:lineRule="auto"/>
              <w:jc w:val="center"/>
              <w:rPr>
                <w:rFonts w:ascii="Arial" w:hAnsi="Arial"/>
                <w:spacing w:val="0"/>
                <w:sz w:val="22"/>
                <w:szCs w:val="24"/>
                <w:lang w:eastAsia="en-US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Федерацията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</w:p>
          <w:p w:rsidR="00F8652F" w:rsidRDefault="00F8652F">
            <w:pPr>
              <w:spacing w:line="276" w:lineRule="auto"/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Мииринэй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оройуона</w:t>
            </w:r>
            <w:proofErr w:type="spellEnd"/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Чернышевскай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бө</w:t>
            </w:r>
            <w:proofErr w:type="spellEnd"/>
            <w:r>
              <w:rPr>
                <w:b/>
                <w:spacing w:val="0"/>
                <w:sz w:val="22"/>
                <w:szCs w:val="22"/>
                <w:lang w:val="en-US" w:eastAsia="en-US"/>
              </w:rPr>
              <w:t>h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үөлэгэ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>»</w:t>
            </w:r>
          </w:p>
          <w:p w:rsidR="00F8652F" w:rsidRDefault="00F8652F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МУНИЦИПАЛЬНАЙ ТЭРИЛЛИИ</w:t>
            </w:r>
          </w:p>
          <w:p w:rsidR="00F8652F" w:rsidRDefault="00F8652F">
            <w:pPr>
              <w:spacing w:line="276" w:lineRule="auto"/>
              <w:jc w:val="center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ДЬА</w:t>
            </w:r>
            <w:proofErr w:type="gramStart"/>
            <w:r>
              <w:rPr>
                <w:b/>
                <w:spacing w:val="0"/>
                <w:sz w:val="22"/>
                <w:szCs w:val="24"/>
                <w:lang w:val="en-US" w:eastAsia="en-US"/>
              </w:rPr>
              <w:t>h</w:t>
            </w:r>
            <w:proofErr w:type="gramEnd"/>
            <w:r>
              <w:rPr>
                <w:b/>
                <w:spacing w:val="0"/>
                <w:sz w:val="22"/>
                <w:szCs w:val="24"/>
                <w:lang w:eastAsia="en-US"/>
              </w:rPr>
              <w:t>АЛТАТА</w:t>
            </w:r>
          </w:p>
        </w:tc>
      </w:tr>
      <w:tr w:rsidR="00F8652F" w:rsidTr="00F8652F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F8652F" w:rsidRDefault="00F8652F">
            <w:pPr>
              <w:spacing w:line="276" w:lineRule="auto"/>
              <w:rPr>
                <w:spacing w:val="0"/>
                <w:sz w:val="2"/>
                <w:szCs w:val="2"/>
                <w:lang w:eastAsia="en-US"/>
              </w:rPr>
            </w:pPr>
          </w:p>
        </w:tc>
      </w:tr>
    </w:tbl>
    <w:p w:rsidR="00F8652F" w:rsidRDefault="00F8652F" w:rsidP="00F8652F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678175, </w:t>
      </w:r>
      <w:proofErr w:type="spellStart"/>
      <w:r>
        <w:rPr>
          <w:spacing w:val="0"/>
          <w:sz w:val="18"/>
          <w:szCs w:val="18"/>
        </w:rPr>
        <w:t>Мирнинский</w:t>
      </w:r>
      <w:proofErr w:type="spellEnd"/>
      <w:r>
        <w:rPr>
          <w:spacing w:val="0"/>
          <w:sz w:val="18"/>
          <w:szCs w:val="18"/>
        </w:rPr>
        <w:t xml:space="preserve"> район,   п. Чернышевский ул. </w:t>
      </w:r>
      <w:proofErr w:type="spellStart"/>
      <w:r>
        <w:rPr>
          <w:spacing w:val="0"/>
          <w:sz w:val="18"/>
          <w:szCs w:val="18"/>
        </w:rPr>
        <w:t>Каландарашвили</w:t>
      </w:r>
      <w:proofErr w:type="spellEnd"/>
      <w:r>
        <w:rPr>
          <w:spacing w:val="0"/>
          <w:sz w:val="18"/>
          <w:szCs w:val="18"/>
        </w:rPr>
        <w:t xml:space="preserve"> 1 «А». </w:t>
      </w:r>
    </w:p>
    <w:p w:rsidR="00F8652F" w:rsidRDefault="00F8652F" w:rsidP="00F8652F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F8652F" w:rsidRDefault="00F8652F" w:rsidP="00F8652F">
      <w:pPr>
        <w:widowControl w:val="0"/>
        <w:rPr>
          <w:snapToGrid w:val="0"/>
          <w:spacing w:val="0"/>
          <w:sz w:val="20"/>
          <w:szCs w:val="20"/>
        </w:rPr>
      </w:pPr>
    </w:p>
    <w:p w:rsidR="00F8652F" w:rsidRDefault="00F8652F" w:rsidP="00F8652F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F8652F" w:rsidRDefault="00F8652F" w:rsidP="00F8652F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F8652F" w:rsidRDefault="00F8652F" w:rsidP="00F8652F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F8652F" w:rsidRDefault="00F8652F" w:rsidP="00F8652F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F8652F" w:rsidRDefault="00F8652F" w:rsidP="00F8652F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F8652F" w:rsidRDefault="00F8652F" w:rsidP="00F8652F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F8652F" w:rsidRDefault="00F8652F" w:rsidP="00F8652F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>_</w:t>
      </w:r>
      <w:r w:rsidR="00C228E1">
        <w:rPr>
          <w:snapToGrid w:val="0"/>
          <w:spacing w:val="0"/>
          <w:sz w:val="32"/>
          <w:szCs w:val="32"/>
          <w:u w:val="single"/>
        </w:rPr>
        <w:t>35</w:t>
      </w:r>
      <w:r>
        <w:rPr>
          <w:snapToGrid w:val="0"/>
          <w:spacing w:val="0"/>
          <w:sz w:val="32"/>
          <w:szCs w:val="32"/>
        </w:rPr>
        <w:t xml:space="preserve">____ </w:t>
      </w:r>
      <w:r>
        <w:rPr>
          <w:snapToGrid w:val="0"/>
          <w:spacing w:val="0"/>
          <w:sz w:val="24"/>
          <w:szCs w:val="24"/>
        </w:rPr>
        <w:t>от  «__</w:t>
      </w:r>
      <w:r w:rsidR="00C228E1">
        <w:rPr>
          <w:snapToGrid w:val="0"/>
          <w:spacing w:val="0"/>
          <w:sz w:val="24"/>
          <w:szCs w:val="24"/>
          <w:u w:val="single"/>
        </w:rPr>
        <w:t>10</w:t>
      </w:r>
      <w:r>
        <w:rPr>
          <w:snapToGrid w:val="0"/>
          <w:spacing w:val="0"/>
          <w:sz w:val="24"/>
          <w:szCs w:val="24"/>
        </w:rPr>
        <w:t>_ » ___</w:t>
      </w:r>
      <w:r w:rsidR="00C228E1">
        <w:rPr>
          <w:snapToGrid w:val="0"/>
          <w:spacing w:val="0"/>
          <w:sz w:val="24"/>
          <w:szCs w:val="24"/>
          <w:u w:val="single"/>
        </w:rPr>
        <w:t>04</w:t>
      </w:r>
      <w:r>
        <w:rPr>
          <w:snapToGrid w:val="0"/>
          <w:spacing w:val="0"/>
          <w:sz w:val="24"/>
          <w:szCs w:val="24"/>
        </w:rPr>
        <w:t>_____ 2019г.</w:t>
      </w:r>
    </w:p>
    <w:p w:rsidR="00F8652F" w:rsidRDefault="00F8652F" w:rsidP="00F8652F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F8652F" w:rsidRDefault="00F8652F" w:rsidP="00F8652F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Об увеличении бюджетных ассигнований</w:t>
      </w:r>
    </w:p>
    <w:p w:rsidR="00F8652F" w:rsidRDefault="00F8652F" w:rsidP="00F8652F">
      <w:pPr>
        <w:tabs>
          <w:tab w:val="left" w:pos="0"/>
        </w:tabs>
        <w:ind w:right="-5"/>
        <w:jc w:val="both"/>
        <w:outlineLvl w:val="0"/>
      </w:pPr>
    </w:p>
    <w:p w:rsidR="00F8652F" w:rsidRDefault="00F8652F" w:rsidP="00F8652F">
      <w:pPr>
        <w:tabs>
          <w:tab w:val="left" w:pos="0"/>
        </w:tabs>
        <w:ind w:right="-5"/>
        <w:jc w:val="both"/>
        <w:outlineLvl w:val="0"/>
      </w:pPr>
      <w:r>
        <w:tab/>
        <w:t xml:space="preserve"> На основании Соглашения от 09.04.2019г. № 274/19 о передаче МО «Посёлок Чернышевский» от МО «</w:t>
      </w:r>
      <w:proofErr w:type="spellStart"/>
      <w:r>
        <w:t>Мирнинский</w:t>
      </w:r>
      <w:proofErr w:type="spellEnd"/>
      <w:r>
        <w:t xml:space="preserve"> район» Республики Саха (Якутия) финансовых сре</w:t>
      </w:r>
      <w:proofErr w:type="gramStart"/>
      <w:r>
        <w:t>дств в в</w:t>
      </w:r>
      <w:proofErr w:type="gramEnd"/>
      <w:r>
        <w:t>иде иных межбюджетных трансфертов на поощрение победителей соревнований, приобретение спортивной формы и спортинвентаря:</w:t>
      </w:r>
    </w:p>
    <w:p w:rsidR="00F8652F" w:rsidRDefault="00F8652F" w:rsidP="00F8652F">
      <w:pPr>
        <w:tabs>
          <w:tab w:val="left" w:pos="0"/>
        </w:tabs>
        <w:ind w:right="-5"/>
        <w:jc w:val="both"/>
        <w:outlineLvl w:val="0"/>
      </w:pPr>
    </w:p>
    <w:p w:rsidR="00F8652F" w:rsidRDefault="00F8652F" w:rsidP="00F8652F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доходную часть бюджета МО «Посёлок Чернышевский» на сумму </w:t>
      </w:r>
      <w:r>
        <w:rPr>
          <w:b/>
          <w:spacing w:val="-6"/>
        </w:rPr>
        <w:t>100 000,00</w:t>
      </w:r>
      <w:r>
        <w:rPr>
          <w:spacing w:val="-6"/>
        </w:rPr>
        <w:t xml:space="preserve"> руб. по КБК:</w:t>
      </w:r>
    </w:p>
    <w:p w:rsidR="00F8652F" w:rsidRDefault="00F8652F" w:rsidP="00F8652F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 2 02 45160 13 0000 150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100 000,00</w:t>
      </w:r>
      <w:r>
        <w:rPr>
          <w:spacing w:val="-6"/>
        </w:rPr>
        <w:t xml:space="preserve"> руб.</w:t>
      </w:r>
    </w:p>
    <w:p w:rsidR="00F8652F" w:rsidRDefault="00F8652F" w:rsidP="00F8652F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расходную часть на сумму </w:t>
      </w:r>
      <w:r>
        <w:rPr>
          <w:b/>
          <w:spacing w:val="-6"/>
        </w:rPr>
        <w:t>100 000,00</w:t>
      </w:r>
      <w:r>
        <w:rPr>
          <w:spacing w:val="-6"/>
        </w:rPr>
        <w:t xml:space="preserve"> руб. по КБК:</w:t>
      </w:r>
    </w:p>
    <w:p w:rsidR="00F8652F" w:rsidRDefault="00F8652F" w:rsidP="00F8652F">
      <w:pPr>
        <w:pStyle w:val="a4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- 804-1105-9950091014-612-241-0100  на сумму </w:t>
      </w:r>
      <w:r>
        <w:rPr>
          <w:b/>
          <w:spacing w:val="-6"/>
        </w:rPr>
        <w:t xml:space="preserve">+100 000,00 </w:t>
      </w:r>
      <w:r>
        <w:rPr>
          <w:spacing w:val="-6"/>
        </w:rPr>
        <w:t>руб.</w:t>
      </w:r>
    </w:p>
    <w:p w:rsidR="00F8652F" w:rsidRDefault="00F8652F" w:rsidP="00F8652F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в решение о бюджете на 2019 год на ближайшей сессии Чернышевского поселкового Совета депутатов.</w:t>
      </w:r>
    </w:p>
    <w:p w:rsidR="00F8652F" w:rsidRDefault="00F8652F" w:rsidP="00F8652F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Обеспечить целевое использование указанных средств.</w:t>
      </w:r>
    </w:p>
    <w:p w:rsidR="00F8652F" w:rsidRDefault="00F8652F" w:rsidP="00F8652F">
      <w:pPr>
        <w:pStyle w:val="a4"/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hyperlink r:id="rId7" w:history="1">
        <w:r>
          <w:rPr>
            <w:rStyle w:val="a3"/>
            <w:spacing w:val="-6"/>
            <w:lang w:val="en-US"/>
          </w:rPr>
          <w:t>www</w:t>
        </w:r>
        <w:r>
          <w:rPr>
            <w:rStyle w:val="a3"/>
            <w:spacing w:val="-6"/>
          </w:rPr>
          <w:t>.алмазный-</w:t>
        </w:r>
        <w:proofErr w:type="spellStart"/>
        <w:r>
          <w:rPr>
            <w:rStyle w:val="a3"/>
            <w:spacing w:val="-6"/>
          </w:rPr>
          <w:t>край.рф</w:t>
        </w:r>
        <w:proofErr w:type="spellEnd"/>
      </w:hyperlink>
      <w:r>
        <w:rPr>
          <w:spacing w:val="-6"/>
        </w:rPr>
        <w:t>).</w:t>
      </w:r>
    </w:p>
    <w:p w:rsidR="00F8652F" w:rsidRDefault="00F8652F" w:rsidP="00F8652F">
      <w:pPr>
        <w:numPr>
          <w:ilvl w:val="0"/>
          <w:numId w:val="1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F8652F" w:rsidRDefault="00F8652F" w:rsidP="00F8652F">
      <w:pPr>
        <w:pStyle w:val="a4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F8652F" w:rsidRDefault="00F8652F" w:rsidP="00F8652F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</w:t>
      </w:r>
      <w:r w:rsidR="00C228E1">
        <w:rPr>
          <w:b/>
          <w:snapToGrid w:val="0"/>
          <w:spacing w:val="0"/>
        </w:rPr>
        <w:t>а</w:t>
      </w:r>
      <w:r>
        <w:rPr>
          <w:b/>
          <w:snapToGrid w:val="0"/>
          <w:spacing w:val="0"/>
        </w:rPr>
        <w:t xml:space="preserve"> МО </w:t>
      </w:r>
    </w:p>
    <w:p w:rsidR="00F8652F" w:rsidRDefault="00F8652F" w:rsidP="00F8652F">
      <w:pPr>
        <w:pStyle w:val="a4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</w:t>
      </w:r>
      <w:bookmarkStart w:id="0" w:name="_GoBack"/>
      <w:bookmarkEnd w:id="0"/>
      <w:r>
        <w:rPr>
          <w:b/>
          <w:snapToGrid w:val="0"/>
          <w:spacing w:val="0"/>
        </w:rPr>
        <w:t xml:space="preserve">                            </w:t>
      </w:r>
      <w:r w:rsidR="00C228E1">
        <w:rPr>
          <w:b/>
          <w:snapToGrid w:val="0"/>
          <w:spacing w:val="0"/>
        </w:rPr>
        <w:t>Л. Н. Трофимова</w:t>
      </w:r>
    </w:p>
    <w:p w:rsidR="00F8652F" w:rsidRDefault="00F8652F" w:rsidP="00F8652F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F8652F" w:rsidRDefault="00F8652F" w:rsidP="00F8652F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F8652F" w:rsidRDefault="00F8652F" w:rsidP="00F8652F">
      <w:pPr>
        <w:pStyle w:val="a4"/>
        <w:spacing w:line="264" w:lineRule="auto"/>
        <w:jc w:val="both"/>
        <w:rPr>
          <w:b/>
          <w:snapToGrid w:val="0"/>
          <w:spacing w:val="0"/>
        </w:rPr>
      </w:pPr>
    </w:p>
    <w:p w:rsidR="00F8652F" w:rsidRDefault="00F8652F" w:rsidP="00F8652F">
      <w:pPr>
        <w:pStyle w:val="a4"/>
        <w:spacing w:line="264" w:lineRule="auto"/>
        <w:jc w:val="both"/>
        <w:rPr>
          <w:b/>
        </w:rPr>
      </w:pPr>
      <w:r>
        <w:rPr>
          <w:spacing w:val="0"/>
        </w:rPr>
        <w:t>Согласовано:</w:t>
      </w:r>
    </w:p>
    <w:p w:rsidR="00F8652F" w:rsidRDefault="00F8652F" w:rsidP="00F8652F">
      <w:pPr>
        <w:jc w:val="both"/>
        <w:rPr>
          <w:spacing w:val="0"/>
        </w:rPr>
      </w:pPr>
    </w:p>
    <w:p w:rsidR="00F8652F" w:rsidRDefault="00F8652F" w:rsidP="00F8652F">
      <w:pPr>
        <w:rPr>
          <w:spacing w:val="0"/>
        </w:rPr>
      </w:pPr>
      <w:r>
        <w:rPr>
          <w:spacing w:val="0"/>
        </w:rPr>
        <w:t>Юрист ___________________ Н. 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F8652F" w:rsidRDefault="00F8652F" w:rsidP="00F8652F">
      <w:pPr>
        <w:jc w:val="both"/>
        <w:rPr>
          <w:spacing w:val="0"/>
        </w:rPr>
      </w:pPr>
    </w:p>
    <w:p w:rsidR="00F8652F" w:rsidRDefault="00F8652F" w:rsidP="00F8652F">
      <w:r>
        <w:rPr>
          <w:spacing w:val="0"/>
        </w:rPr>
        <w:t>Главный бухгалтер ___________________Ж.В. Колисниченко</w:t>
      </w:r>
    </w:p>
    <w:p w:rsidR="00F8652F" w:rsidRDefault="00F8652F" w:rsidP="00F8652F"/>
    <w:p w:rsidR="000172BA" w:rsidRDefault="000172BA"/>
    <w:sectPr w:rsidR="0001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CF7"/>
    <w:multiLevelType w:val="hybridMultilevel"/>
    <w:tmpl w:val="6E5400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88"/>
    <w:rsid w:val="000172BA"/>
    <w:rsid w:val="00690988"/>
    <w:rsid w:val="00C228E1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F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52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8652F"/>
  </w:style>
  <w:style w:type="paragraph" w:styleId="a5">
    <w:name w:val="Balloon Text"/>
    <w:basedOn w:val="a"/>
    <w:link w:val="a6"/>
    <w:uiPriority w:val="99"/>
    <w:semiHidden/>
    <w:unhideWhenUsed/>
    <w:rsid w:val="00F8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2F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F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52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8652F"/>
  </w:style>
  <w:style w:type="paragraph" w:styleId="a5">
    <w:name w:val="Balloon Text"/>
    <w:basedOn w:val="a"/>
    <w:link w:val="a6"/>
    <w:uiPriority w:val="99"/>
    <w:semiHidden/>
    <w:unhideWhenUsed/>
    <w:rsid w:val="00F8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2F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User</cp:lastModifiedBy>
  <cp:revision>4</cp:revision>
  <dcterms:created xsi:type="dcterms:W3CDTF">2019-04-16T03:27:00Z</dcterms:created>
  <dcterms:modified xsi:type="dcterms:W3CDTF">2019-04-17T02:50:00Z</dcterms:modified>
</cp:coreProperties>
</file>